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DD" w:rsidRDefault="00F2319A" w:rsidP="00C66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Экологический проект </w:t>
      </w:r>
      <w:r w:rsid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младшей группе №9 </w:t>
      </w:r>
    </w:p>
    <w:p w:rsidR="00AD5099" w:rsidRPr="00AD5099" w:rsidRDefault="00AD5099" w:rsidP="00C66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19A" w:rsidRPr="00AD5099" w:rsidRDefault="000C0ADD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F2319A" w:rsidRPr="00A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«Обитатели нашего леса»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Тип проекта</w:t>
      </w: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319A" w:rsidRPr="00AD5099" w:rsidRDefault="00712DFA" w:rsidP="00712DF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 доминирующему деятельности: творческо-информационный</w:t>
      </w:r>
    </w:p>
    <w:p w:rsidR="00F2319A" w:rsidRPr="00AD5099" w:rsidRDefault="00C66708" w:rsidP="00712DFA">
      <w:pPr>
        <w:shd w:val="clear" w:color="auto" w:fill="FFFFFF"/>
        <w:spacing w:before="138" w:after="138" w:line="240" w:lineRule="auto"/>
        <w:ind w:lef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708" w:rsidRPr="00AD5099" w:rsidRDefault="00712DFA" w:rsidP="00A92BC0">
      <w:pPr>
        <w:shd w:val="clear" w:color="auto" w:fill="FFFFFF"/>
        <w:spacing w:before="138" w:after="138" w:line="240" w:lineRule="auto"/>
        <w:ind w:left="77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кол-ву участников: со всеми воспи</w:t>
      </w:r>
      <w:r w:rsidR="000C0ADD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танниками младшей группы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319A" w:rsidRPr="00AD5099" w:rsidRDefault="00F2319A" w:rsidP="00A92BC0">
      <w:pPr>
        <w:shd w:val="clear" w:color="auto" w:fill="FFFFFF"/>
        <w:spacing w:before="138" w:after="138" w:line="240" w:lineRule="auto"/>
        <w:ind w:left="77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продолжительности: краткосрочный</w:t>
      </w:r>
    </w:p>
    <w:p w:rsidR="00F2319A" w:rsidRPr="00AD5099" w:rsidRDefault="00712DFA" w:rsidP="00F2319A">
      <w:pPr>
        <w:shd w:val="clear" w:color="auto" w:fill="FFFFFF"/>
        <w:spacing w:before="138" w:after="138" w:line="240" w:lineRule="auto"/>
        <w:ind w:left="77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проекта: воспитатель </w:t>
      </w:r>
      <w:r w:rsid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Екатерина Яковлевна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Проблема</w:t>
      </w: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мало знают о диких животных нашего региона и среде их обитания.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Актуальность</w:t>
      </w: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Слушая рассказы детей о тех впечатлениях, наблюдениях, которые они получают от родителей, от просмотра телевизора, в детском саду выяснилось, что чаще всего дети рассказывают о животных. У ребят появляется много вопросов о жизни животных, ответы на которые мы вместе ищем в научной </w:t>
      </w:r>
      <w:r w:rsidR="000C0ADD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и художественной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литературе, из личных наблюдений и личного опыта. Считаю, что благодаря разработке и внедрению этого проекта дети познакомятся с описанием жизни, повадок животных в природе; получат научно-достоверные знания о животном мире; обогатиться их речь, пополнится словарный запас.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проекта</w:t>
      </w: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экологической </w:t>
      </w:r>
      <w:r w:rsidR="000C0ADD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 представлений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диких животных нашего региона, </w:t>
      </w:r>
      <w:r w:rsidR="000C0ADD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среде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обитания, осознанно-правильного отношения </w:t>
      </w:r>
      <w:r w:rsidR="000C0ADD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представителям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мира.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</w:t>
      </w: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Формировать познавательный интерес и представления о животном мире наших лесов.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Углублять знания детей о животном мире через чтение художественной литературы о животных.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Обучать навыкам художественного исполнения различных образов в инсценировках и играх.</w:t>
      </w:r>
    </w:p>
    <w:p w:rsidR="00F2319A" w:rsidRPr="00AD5099" w:rsidRDefault="00F2319A" w:rsidP="00712DF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Воспитывать эстетические чувства и эмоциональную отзывчивость.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Развивать связную речь детей, обогащать словарь детей.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4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Ожидаемые результаты реализации проекта:</w:t>
      </w:r>
    </w:p>
    <w:p w:rsidR="00F2319A" w:rsidRPr="00AD5099" w:rsidRDefault="00712DFA" w:rsidP="00712DF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основ экологической культуры</w:t>
      </w:r>
    </w:p>
    <w:p w:rsidR="00F2319A" w:rsidRPr="00AD5099" w:rsidRDefault="00D16B7B" w:rsidP="00F2319A">
      <w:pPr>
        <w:shd w:val="clear" w:color="auto" w:fill="FFFFFF"/>
        <w:spacing w:before="138" w:after="138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детей любознательности, творческих способностей, познавательной активности, коммуникативных навыков.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 детей будут сформированы знания о диких животных (заяц, лиса, волк, медведь), их детенышах, повадках и среде обитания.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Установление причинно-следственных связей между образом жизни и средой обитания.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Развитие у детей устойчивого интереса к представителям животного мира – диким животным;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проекта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Этап. </w:t>
      </w:r>
      <w:r w:rsidRPr="00AD50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Подготовительный</w:t>
      </w: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Взаимодействие с детьми и их родителями.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Выбор темы проекта.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Постановка целей, задач.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Определение методов.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712DF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Подбор художественной литературы.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Картотека пальчиковых, подвижных, дидактических игр.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0C0ADD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Картотека: 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Артикуляционные упражнения на тему «Дикие </w:t>
      </w:r>
      <w:r w:rsidR="00712DF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животные».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C0ADD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Библиотека: Стихи, 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 для развития мелкой моторики. Загадки.</w:t>
      </w: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42" w:after="0" w:line="240" w:lineRule="auto"/>
        <w:ind w:lef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Этап. </w:t>
      </w:r>
      <w:r w:rsidRPr="00AD50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Реализация проекта</w:t>
      </w:r>
      <w:r w:rsidRPr="00AD5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251D0" w:rsidRPr="00AD5099" w:rsidRDefault="00F2319A" w:rsidP="00F70941">
      <w:pPr>
        <w:shd w:val="clear" w:color="auto" w:fill="FFFFFF"/>
        <w:spacing w:before="138" w:after="138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712DF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организованной образовательной деятельности, в режимных моментах и в процессе игровой деятельности научить различать и правильно называть диких животных, их детенышей, среду обитания.</w:t>
      </w:r>
    </w:p>
    <w:p w:rsidR="00F251D0" w:rsidRPr="00AD5099" w:rsidRDefault="00F251D0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Формы работы</w:t>
      </w: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319A" w:rsidRPr="00AD5099" w:rsidRDefault="00F2319A" w:rsidP="00F2319A">
      <w:pPr>
        <w:shd w:val="clear" w:color="auto" w:fill="FFFFFF"/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ООД</w:t>
      </w:r>
    </w:p>
    <w:p w:rsidR="00F2319A" w:rsidRPr="00AD5099" w:rsidRDefault="00F2319A" w:rsidP="00F2319A">
      <w:pPr>
        <w:shd w:val="clear" w:color="auto" w:fill="FFFFFF"/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Дидактические игры</w:t>
      </w:r>
    </w:p>
    <w:p w:rsidR="00F2319A" w:rsidRPr="00AD5099" w:rsidRDefault="00F2319A" w:rsidP="00F2319A">
      <w:pPr>
        <w:shd w:val="clear" w:color="auto" w:fill="FFFFFF"/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Подвижные игры</w:t>
      </w:r>
    </w:p>
    <w:p w:rsidR="00F2319A" w:rsidRPr="00AD5099" w:rsidRDefault="00F2319A" w:rsidP="00F2319A">
      <w:pPr>
        <w:shd w:val="clear" w:color="auto" w:fill="FFFFFF"/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Пальчиковые игры</w:t>
      </w:r>
    </w:p>
    <w:p w:rsidR="00F2319A" w:rsidRPr="00AD5099" w:rsidRDefault="00F2319A" w:rsidP="00F2319A">
      <w:pPr>
        <w:shd w:val="clear" w:color="auto" w:fill="FFFFFF"/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Речевые игры</w:t>
      </w:r>
    </w:p>
    <w:p w:rsidR="00F2319A" w:rsidRPr="00AD5099" w:rsidRDefault="00F2319A" w:rsidP="00F2319A">
      <w:pPr>
        <w:shd w:val="clear" w:color="auto" w:fill="FFFFFF"/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Сюжетно ролевые игры</w:t>
      </w:r>
    </w:p>
    <w:p w:rsidR="00F2319A" w:rsidRPr="00AD5099" w:rsidRDefault="00F2319A" w:rsidP="00F2319A">
      <w:pPr>
        <w:shd w:val="clear" w:color="auto" w:fill="FFFFFF"/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Театрализованная деятельность</w:t>
      </w:r>
    </w:p>
    <w:p w:rsidR="00F2319A" w:rsidRPr="00AD5099" w:rsidRDefault="00712DFA" w:rsidP="00F2319A">
      <w:pPr>
        <w:shd w:val="clear" w:color="auto" w:fill="FFFFFF"/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</w:t>
      </w:r>
    </w:p>
    <w:p w:rsidR="00F2319A" w:rsidRPr="00AD5099" w:rsidRDefault="00F2319A" w:rsidP="00F2319A">
      <w:pPr>
        <w:shd w:val="clear" w:color="auto" w:fill="FFFFFF"/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Чтение художественной литературы</w:t>
      </w:r>
    </w:p>
    <w:p w:rsidR="00F2319A" w:rsidRPr="00AD5099" w:rsidRDefault="00F251D0" w:rsidP="00712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F70941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2DF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138" w:after="138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D0" w:rsidRPr="00AD5099" w:rsidRDefault="00F251D0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51D0" w:rsidRPr="00AD5099" w:rsidRDefault="00F251D0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51D0" w:rsidRPr="00AD5099" w:rsidRDefault="00F251D0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51D0" w:rsidRPr="00AD5099" w:rsidRDefault="00F251D0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Реализация проекта в разных видах деятельности</w:t>
      </w:r>
    </w:p>
    <w:tbl>
      <w:tblPr>
        <w:tblW w:w="9082" w:type="dxa"/>
        <w:tblInd w:w="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205"/>
        <w:gridCol w:w="4791"/>
      </w:tblGrid>
      <w:tr w:rsidR="00AD5099" w:rsidRPr="00AD5099" w:rsidTr="00B6254C">
        <w:trPr>
          <w:trHeight w:val="910"/>
        </w:trPr>
        <w:tc>
          <w:tcPr>
            <w:tcW w:w="0" w:type="auto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119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479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и совместная образовательная деятельность в режимных моментах</w:t>
            </w:r>
          </w:p>
        </w:tc>
      </w:tr>
      <w:tr w:rsidR="00AD5099" w:rsidRPr="00AD5099" w:rsidTr="00B6254C">
        <w:trPr>
          <w:trHeight w:val="4250"/>
        </w:trPr>
        <w:tc>
          <w:tcPr>
            <w:tcW w:w="0" w:type="auto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«Чей детеныш?", «Что за зверь?», «Кто, кто в теремочке живет?». «Отгадай и назови», «О ком я говорю», «Кто лишний», «Мама и малыш», «Кто в лесу живет».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ролевая игра: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«Зоопарк», «Путешествие в лес», «Дома для животных»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 «Кот, Петух и Лиса», «Зайкина избушка»</w:t>
            </w:r>
          </w:p>
        </w:tc>
      </w:tr>
      <w:tr w:rsidR="00AD5099" w:rsidRPr="00AD5099" w:rsidTr="00B6254C">
        <w:trPr>
          <w:trHeight w:val="4235"/>
        </w:trPr>
        <w:tc>
          <w:tcPr>
            <w:tcW w:w="0" w:type="auto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«Зайка беленький сидит», «Мишка косолапый», «Лиса и зайцы», «Пройди мишкой - проползи мышкой», «У медведя во бору»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по теме дикие животные</w:t>
            </w:r>
          </w:p>
        </w:tc>
      </w:tr>
      <w:tr w:rsidR="00AD5099" w:rsidRPr="00AD5099" w:rsidTr="00B6254C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19A" w:rsidRPr="00AD5099" w:rsidRDefault="00712DF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319A"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«Лесные жители»</w:t>
            </w:r>
          </w:p>
          <w:p w:rsidR="00F2319A" w:rsidRPr="00AD5099" w:rsidRDefault="00712DF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2319A"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«В лес по заснеженной дорожке»</w:t>
            </w:r>
          </w:p>
          <w:p w:rsidR="00F2319A" w:rsidRPr="00AD5099" w:rsidRDefault="00712DF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2319A"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«Как звери готовятся к зиме»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4.Беседа «Обитатели наших лесов»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19A" w:rsidRPr="00AD5099" w:rsidRDefault="00712DF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2319A"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«Сравнение диких и домашних животных».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Беседа «Что мы узнали о диких животных»</w:t>
            </w:r>
          </w:p>
        </w:tc>
      </w:tr>
      <w:tr w:rsidR="00AD5099" w:rsidRPr="00AD5099" w:rsidTr="00B6254C">
        <w:trPr>
          <w:trHeight w:val="4235"/>
        </w:trPr>
        <w:tc>
          <w:tcPr>
            <w:tcW w:w="0" w:type="auto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сказкам</w:t>
            </w:r>
          </w:p>
          <w:p w:rsidR="00F2319A" w:rsidRPr="00AD5099" w:rsidRDefault="00F2319A" w:rsidP="00F2319A">
            <w:pPr>
              <w:spacing w:before="42"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русской народной сказки «Кот, Петух и Лиса», «Заюшкина избушка»</w:t>
            </w:r>
          </w:p>
          <w:p w:rsidR="00F2319A" w:rsidRPr="00AD5099" w:rsidRDefault="00F2319A" w:rsidP="00F2319A">
            <w:pPr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настольного театра «Маша и Медведь». Рассказывание В. Бианки «Лис и мышонок», «Волчишко»</w:t>
            </w:r>
          </w:p>
          <w:p w:rsidR="00F2319A" w:rsidRPr="00AD5099" w:rsidRDefault="00F2319A" w:rsidP="00F2319A">
            <w:pPr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сюжетных картинок по сказкам</w:t>
            </w:r>
            <w:r w:rsidR="00B6254C"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медведя», «Рукавичка», «Колобок»</w:t>
            </w:r>
          </w:p>
          <w:p w:rsidR="00F2319A" w:rsidRPr="00AD5099" w:rsidRDefault="00F2319A" w:rsidP="00F2319A">
            <w:pPr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стихов, потешек, загадок о диких животных</w:t>
            </w:r>
          </w:p>
        </w:tc>
      </w:tr>
      <w:tr w:rsidR="00AD5099" w:rsidRPr="00AD5099" w:rsidTr="00B6254C">
        <w:trPr>
          <w:trHeight w:val="2489"/>
        </w:trPr>
        <w:tc>
          <w:tcPr>
            <w:tcW w:w="0" w:type="auto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фонограмм: разучивание движений, передающих характер животных</w:t>
            </w:r>
          </w:p>
        </w:tc>
      </w:tr>
      <w:tr w:rsidR="00AD5099" w:rsidRPr="00AD5099" w:rsidTr="00B6254C">
        <w:trPr>
          <w:trHeight w:val="865"/>
        </w:trPr>
        <w:tc>
          <w:tcPr>
            <w:tcW w:w="0" w:type="auto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«Медвежата», «Зайчики».</w:t>
            </w:r>
          </w:p>
        </w:tc>
      </w:tr>
      <w:tr w:rsidR="00AD5099" w:rsidRPr="00AD5099" w:rsidTr="00B6254C">
        <w:trPr>
          <w:trHeight w:val="2626"/>
        </w:trPr>
        <w:tc>
          <w:tcPr>
            <w:tcW w:w="0" w:type="auto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F2319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F2319A" w:rsidRPr="00AD5099" w:rsidRDefault="00F2319A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319A" w:rsidRPr="00AD5099" w:rsidRDefault="00712DFA" w:rsidP="00F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1.ООД Лепка «Миска для медведя</w:t>
            </w:r>
            <w:r w:rsidR="00F2319A"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2319A" w:rsidRPr="00AD5099" w:rsidRDefault="00B6254C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2.ООД Рисование </w:t>
            </w:r>
            <w:r w:rsidR="00F2319A"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Угостим зайку морковкой»</w:t>
            </w:r>
          </w:p>
          <w:p w:rsidR="00F2319A" w:rsidRPr="00AD5099" w:rsidRDefault="00B6254C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3.Конструирование </w:t>
            </w:r>
            <w:r w:rsidR="00F2319A"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 для животных»</w:t>
            </w:r>
          </w:p>
          <w:p w:rsidR="00F2319A" w:rsidRPr="00AD5099" w:rsidRDefault="00B6254C" w:rsidP="00F2319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712DFA"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Раскрашивание </w:t>
            </w:r>
            <w:r w:rsidR="00F2319A" w:rsidRPr="00AD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 «Лесные жители»</w:t>
            </w:r>
          </w:p>
        </w:tc>
      </w:tr>
    </w:tbl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Содержание проектной деятельности.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Понедельник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первую половину дня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«Обитатели наших лесов»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Пальчиковая гимнастика «Дикие животные»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ООД по развитию речи «Лесные жители»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п/и «Зайка беленький сидит»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 вторую половину дня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русской народной сказки «Кот, Петух и Лиса»,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</w:t>
      </w:r>
      <w:r w:rsidR="00B6254C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игра: 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за зверь?»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Сюжетно ролевая игра «Зоопарк»</w:t>
      </w:r>
    </w:p>
    <w:p w:rsidR="00F2319A" w:rsidRPr="00AD5099" w:rsidRDefault="00623396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Предложить детям раскраски по теме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Вторник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первую половину дня</w:t>
      </w:r>
    </w:p>
    <w:p w:rsidR="00F2319A" w:rsidRPr="00AD5099" w:rsidRDefault="00F2319A" w:rsidP="00B6254C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Беседа «Сравнение диких и домашних животных».</w:t>
      </w:r>
    </w:p>
    <w:p w:rsidR="00B6254C" w:rsidRPr="00AD5099" w:rsidRDefault="00F2319A" w:rsidP="00B62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Сюжетно - ролевая ритмическая гимнастика «Лесные жители».</w:t>
      </w:r>
    </w:p>
    <w:p w:rsidR="00F2319A" w:rsidRPr="00AD5099" w:rsidRDefault="00B6254C" w:rsidP="00B62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п/и «Мишка косолапый»</w:t>
      </w:r>
    </w:p>
    <w:p w:rsidR="00B6254C" w:rsidRPr="00AD5099" w:rsidRDefault="00B6254C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 вторую половину дня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Дидактические игры «Мама и малыш»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Конструирование «Домик для животных»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Рассказывание русской народной сказки «Маша и Медведь».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Сюжетно ролевая игра «Путешествие в лес»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Среда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первую половину дня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 сюжетных картинок по сказкам «Три медведя»,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2.ООД Лепка «Миски трех медведей»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Дидактическая игра: «Кто, кто в теремочке живет?»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п/и «Лиса и зайцы»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 вторую половину дня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и заучивание стихов о животных: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 «Кто в лесу живет».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 сюжетных картинок по сказке «Теремок»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Сюжетно ролевая игра «Дома для животных»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Четверг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первую половину дня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1.Дидактическая игра «О ком я говорю»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русской народной сказки «Заюшкина избушка»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23396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 по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познавательному развитию «Как звери готовятся к зиме»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п/и «Пройди мишкой - проползи мышкой»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 вторую половину дня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1.Драматизация сказки «Кот, Петух и Лиса»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Сюжетно ролевая игра «Зоопарк»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детям раскраски по теме</w:t>
      </w:r>
    </w:p>
    <w:p w:rsidR="00F2319A" w:rsidRPr="00AD5099" w:rsidRDefault="00F2319A" w:rsidP="00F2319A">
      <w:pPr>
        <w:shd w:val="clear" w:color="auto" w:fill="FFFFFF"/>
        <w:spacing w:before="208" w:after="2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Пятница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первую половину дня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Беседа «Что мы узнали о диких животных наших лесов»: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ООД Рисование «Угостим зайку морковкой»</w:t>
      </w: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Пальчиковый театр «Колобок»</w:t>
      </w:r>
    </w:p>
    <w:p w:rsidR="00F2319A" w:rsidRPr="00AD5099" w:rsidRDefault="0062339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п/и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 медведя во бору»</w:t>
      </w:r>
    </w:p>
    <w:p w:rsidR="00F2319A" w:rsidRPr="00AD5099" w:rsidRDefault="00F2319A" w:rsidP="00F2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 вторую половину дня</w:t>
      </w:r>
    </w:p>
    <w:p w:rsidR="00F2319A" w:rsidRPr="00AD5099" w:rsidRDefault="00F2319A" w:rsidP="00F2319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1.Чтение рассказов В. Бианки «Лис и мышонок», «Волчишко»</w:t>
      </w:r>
    </w:p>
    <w:p w:rsidR="00F2319A" w:rsidRPr="00AD5099" w:rsidRDefault="00F2319A" w:rsidP="00F2319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2.Прослушивание фонограмм: разучивание движений, передающих     характер животных</w:t>
      </w:r>
    </w:p>
    <w:p w:rsidR="00D16B7B" w:rsidRPr="00AD5099" w:rsidRDefault="00D16B7B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9A" w:rsidRPr="00AD5099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D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этап.</w:t>
      </w:r>
    </w:p>
    <w:p w:rsidR="00F2319A" w:rsidRPr="00AD5099" w:rsidRDefault="00F251D0" w:rsidP="00F2319A">
      <w:pPr>
        <w:shd w:val="clear" w:color="auto" w:fill="FFFFFF"/>
        <w:spacing w:before="4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Оформление фотовыставки по итогам проекта.</w:t>
      </w:r>
    </w:p>
    <w:p w:rsidR="00F2319A" w:rsidRPr="00AD5099" w:rsidRDefault="00F251D0" w:rsidP="00F2319A">
      <w:pPr>
        <w:shd w:val="clear" w:color="auto" w:fill="FFFFFF"/>
        <w:spacing w:before="138" w:after="138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F2319A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выставки детских работ.</w:t>
      </w:r>
      <w:r w:rsidRPr="00AD5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2319A" w:rsidRPr="00AD5099" w:rsidRDefault="00F2319A" w:rsidP="00F251D0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D16B7B"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</w:t>
      </w:r>
    </w:p>
    <w:p w:rsidR="00F2319A" w:rsidRDefault="00F2319A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70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9"/>
        <w:gridCol w:w="8121"/>
      </w:tblGrid>
      <w:tr w:rsidR="00E076A6" w:rsidRPr="00E076A6" w:rsidTr="00E076A6">
        <w:trPr>
          <w:trHeight w:val="842"/>
        </w:trPr>
        <w:tc>
          <w:tcPr>
            <w:tcW w:w="1939" w:type="dxa"/>
          </w:tcPr>
          <w:p w:rsidR="00E076A6" w:rsidRPr="00A51E87" w:rsidRDefault="00E076A6" w:rsidP="00EE4736">
            <w:pPr>
              <w:keepNext/>
              <w:spacing w:after="0"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kern w:val="32"/>
                <w:sz w:val="24"/>
                <w:szCs w:val="24"/>
                <w:lang w:eastAsia="ru-RU"/>
              </w:rPr>
              <w:drawing>
                <wp:inline distT="0" distB="0" distL="0" distR="0" wp14:anchorId="485D48D0" wp14:editId="3DBF1E44">
                  <wp:extent cx="86106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 w:rsidR="00E076A6" w:rsidRPr="00A51E87" w:rsidRDefault="00E076A6" w:rsidP="00EE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076A6" w:rsidRPr="00A51E87" w:rsidRDefault="00E076A6" w:rsidP="00EE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E8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E076A6" w:rsidRPr="00A51E87" w:rsidRDefault="00E076A6" w:rsidP="00EE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51E87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  ОБЩЕОБРАЗОВАТЕЛЬНАЯ</w:t>
            </w:r>
            <w:proofErr w:type="gramEnd"/>
            <w:r w:rsidRPr="00A51E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ШКОЛА № 3</w:t>
            </w:r>
          </w:p>
          <w:p w:rsidR="00E076A6" w:rsidRPr="00A51E87" w:rsidRDefault="00E076A6" w:rsidP="00EE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E87">
              <w:rPr>
                <w:rFonts w:ascii="Times New Roman" w:hAnsi="Times New Roman"/>
                <w:b/>
                <w:bCs/>
                <w:sz w:val="20"/>
                <w:szCs w:val="20"/>
              </w:rPr>
              <w:t>ГОРОДА БИЙСКА АЛТАЙСКОГО КРАЯ</w:t>
            </w:r>
          </w:p>
          <w:p w:rsidR="00E076A6" w:rsidRDefault="00E076A6" w:rsidP="00EE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</w:pPr>
            <w:r w:rsidRPr="00A51E87"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  <w:t xml:space="preserve">Алтайский край, г. Бийск, улица Липового, </w:t>
            </w:r>
            <w:r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  <w:t>76/1</w:t>
            </w:r>
            <w:r w:rsidRPr="00A51E87"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  <w:t xml:space="preserve">, телефон: 8 (3854) </w:t>
            </w:r>
            <w:r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  <w:t>34-45-35</w:t>
            </w:r>
          </w:p>
          <w:p w:rsidR="00E076A6" w:rsidRDefault="00E076A6" w:rsidP="00EE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</w:pPr>
            <w:r w:rsidRPr="00A51E87"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  <w:t xml:space="preserve">Алтайский край, г. Бийск, улица Липового, </w:t>
            </w:r>
            <w:r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  <w:t>78</w:t>
            </w:r>
            <w:r w:rsidRPr="00A51E87"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  <w:t xml:space="preserve">, телефон: 8 (3854) </w:t>
            </w:r>
            <w:r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  <w:t>34-45-345</w:t>
            </w:r>
          </w:p>
          <w:p w:rsidR="00E076A6" w:rsidRPr="00A51E87" w:rsidRDefault="00E076A6" w:rsidP="00EE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A51E87"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8E70D7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detsad87@mail.ru</w:t>
              </w:r>
            </w:hyperlink>
          </w:p>
        </w:tc>
      </w:tr>
    </w:tbl>
    <w:p w:rsidR="00E076A6" w:rsidRPr="005B41BA" w:rsidRDefault="00E076A6" w:rsidP="00E076A6">
      <w:pPr>
        <w:rPr>
          <w:lang w:val="en-US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P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Pr="00E076A6" w:rsidRDefault="00E076A6" w:rsidP="00E076A6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проект в младшей группе №9</w:t>
      </w:r>
    </w:p>
    <w:p w:rsidR="00E076A6" w:rsidRPr="00E076A6" w:rsidRDefault="00E076A6" w:rsidP="00E076A6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A6" w:rsidRPr="00E076A6" w:rsidRDefault="00E076A6" w:rsidP="00E076A6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07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Тема</w:t>
      </w:r>
      <w:proofErr w:type="spellEnd"/>
      <w:r w:rsidRPr="00E07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«</w:t>
      </w:r>
      <w:proofErr w:type="spellStart"/>
      <w:r w:rsidRPr="00E07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Обитатели</w:t>
      </w:r>
      <w:proofErr w:type="spellEnd"/>
      <w:r w:rsidRPr="00E07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07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нашего</w:t>
      </w:r>
      <w:proofErr w:type="spellEnd"/>
      <w:r w:rsidRPr="00E07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07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леса</w:t>
      </w:r>
      <w:proofErr w:type="spellEnd"/>
      <w:r w:rsidRPr="00E07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E076A6" w:rsidRDefault="00E076A6" w:rsidP="00E076A6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E076A6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E076A6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E076A6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E076A6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E076A6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Pr="00E076A6" w:rsidRDefault="00E076A6" w:rsidP="00E076A6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Карпова Екатерина Яковлевна</w:t>
      </w:r>
    </w:p>
    <w:p w:rsidR="00E076A6" w:rsidRP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Pr="00E076A6" w:rsidRDefault="00E076A6" w:rsidP="00F231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19A" w:rsidRDefault="00F2319A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Default="00E076A6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6A6" w:rsidRPr="00E076A6" w:rsidRDefault="00E076A6" w:rsidP="00F2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Бийск, 2023</w:t>
      </w:r>
      <w:bookmarkStart w:id="0" w:name="_GoBack"/>
      <w:bookmarkEnd w:id="0"/>
    </w:p>
    <w:p w:rsidR="000B4104" w:rsidRPr="00E076A6" w:rsidRDefault="000B4104" w:rsidP="00F231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4104" w:rsidRPr="00E0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EB"/>
    <w:rsid w:val="000B4104"/>
    <w:rsid w:val="000C0ADD"/>
    <w:rsid w:val="0029485A"/>
    <w:rsid w:val="002F447A"/>
    <w:rsid w:val="00623396"/>
    <w:rsid w:val="00712DFA"/>
    <w:rsid w:val="00A92BC0"/>
    <w:rsid w:val="00AD5099"/>
    <w:rsid w:val="00B01AEB"/>
    <w:rsid w:val="00B6254C"/>
    <w:rsid w:val="00C337D7"/>
    <w:rsid w:val="00C66708"/>
    <w:rsid w:val="00D16B7B"/>
    <w:rsid w:val="00E076A6"/>
    <w:rsid w:val="00F2319A"/>
    <w:rsid w:val="00F251D0"/>
    <w:rsid w:val="00F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00A5"/>
  <w15:chartTrackingRefBased/>
  <w15:docId w15:val="{8E591F69-6FC9-4025-9F86-1A723F9E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76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87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2</cp:revision>
  <cp:lastPrinted>2023-03-14T12:52:00Z</cp:lastPrinted>
  <dcterms:created xsi:type="dcterms:W3CDTF">2023-03-14T12:53:00Z</dcterms:created>
  <dcterms:modified xsi:type="dcterms:W3CDTF">2023-03-14T12:53:00Z</dcterms:modified>
</cp:coreProperties>
</file>