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EAD" w:rsidRPr="00610473" w:rsidRDefault="00003EAD" w:rsidP="00003E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10473">
        <w:rPr>
          <w:rFonts w:ascii="Times New Roman" w:hAnsi="Times New Roman" w:cs="Times New Roman"/>
          <w:b/>
          <w:sz w:val="24"/>
          <w:szCs w:val="24"/>
        </w:rPr>
        <w:t>«Распространение педагогического опыта по реализации образовательного потенциала художественной литературы в разных видах деятельности с детьми дошкольного возраста»</w:t>
      </w:r>
      <w:r w:rsidR="00233003" w:rsidRPr="00610473">
        <w:rPr>
          <w:rFonts w:ascii="Times New Roman" w:hAnsi="Times New Roman" w:cs="Times New Roman"/>
          <w:b/>
          <w:sz w:val="24"/>
          <w:szCs w:val="24"/>
        </w:rPr>
        <w:t>.</w:t>
      </w:r>
    </w:p>
    <w:p w:rsidR="00233003" w:rsidRPr="00003EAD" w:rsidRDefault="00233003" w:rsidP="00003E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статьи: воспитатель Луговенко Мария Алексеевна, ГБОУ Курчатовская школа.</w:t>
      </w:r>
    </w:p>
    <w:p w:rsidR="00003EAD" w:rsidRDefault="00003EAD" w:rsidP="000A067F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03EAD" w:rsidRDefault="00003EAD" w:rsidP="000A06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27D9" w:rsidRDefault="0061025D" w:rsidP="000A067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>Предлагаю Вам познакомиться с авторскими</w:t>
      </w:r>
      <w:r w:rsidR="009C2990" w:rsidRPr="000865CE">
        <w:rPr>
          <w:rFonts w:ascii="Times New Roman" w:hAnsi="Times New Roman" w:cs="Times New Roman"/>
          <w:sz w:val="24"/>
          <w:szCs w:val="24"/>
        </w:rPr>
        <w:t xml:space="preserve"> методическими разработками</w:t>
      </w:r>
      <w:r w:rsidRPr="000865CE">
        <w:rPr>
          <w:rFonts w:ascii="Times New Roman" w:hAnsi="Times New Roman" w:cs="Times New Roman"/>
          <w:sz w:val="24"/>
          <w:szCs w:val="24"/>
        </w:rPr>
        <w:t>, которые пр</w:t>
      </w:r>
      <w:r w:rsidR="00233003">
        <w:rPr>
          <w:rFonts w:ascii="Times New Roman" w:hAnsi="Times New Roman" w:cs="Times New Roman"/>
          <w:sz w:val="24"/>
          <w:szCs w:val="24"/>
        </w:rPr>
        <w:t>ошли апробацию и получили высокую оценку</w:t>
      </w:r>
      <w:r w:rsidR="009C2990" w:rsidRPr="000865CE">
        <w:rPr>
          <w:rFonts w:ascii="Times New Roman" w:hAnsi="Times New Roman" w:cs="Times New Roman"/>
          <w:sz w:val="24"/>
          <w:szCs w:val="24"/>
        </w:rPr>
        <w:t xml:space="preserve"> </w:t>
      </w:r>
      <w:r w:rsidR="00233003" w:rsidRPr="000865CE">
        <w:rPr>
          <w:rFonts w:ascii="Times New Roman" w:hAnsi="Times New Roman" w:cs="Times New Roman"/>
          <w:sz w:val="24"/>
          <w:szCs w:val="24"/>
        </w:rPr>
        <w:t>в «Фестивале методических идей от 3 до 7 лет»</w:t>
      </w:r>
      <w:r w:rsidR="00233003">
        <w:rPr>
          <w:rFonts w:ascii="Times New Roman" w:hAnsi="Times New Roman" w:cs="Times New Roman"/>
          <w:sz w:val="24"/>
          <w:szCs w:val="24"/>
        </w:rPr>
        <w:t xml:space="preserve"> от Д</w:t>
      </w:r>
      <w:r w:rsidR="00C927D9" w:rsidRPr="000865CE">
        <w:rPr>
          <w:rFonts w:ascii="Times New Roman" w:hAnsi="Times New Roman" w:cs="Times New Roman"/>
          <w:sz w:val="24"/>
          <w:szCs w:val="24"/>
        </w:rPr>
        <w:t>епартамента</w:t>
      </w:r>
      <w:r w:rsidR="00233003">
        <w:rPr>
          <w:rFonts w:ascii="Times New Roman" w:hAnsi="Times New Roman" w:cs="Times New Roman"/>
          <w:sz w:val="24"/>
          <w:szCs w:val="24"/>
        </w:rPr>
        <w:t xml:space="preserve"> о</w:t>
      </w:r>
      <w:r w:rsidRPr="000865CE">
        <w:rPr>
          <w:rFonts w:ascii="Times New Roman" w:hAnsi="Times New Roman" w:cs="Times New Roman"/>
          <w:sz w:val="24"/>
          <w:szCs w:val="24"/>
        </w:rPr>
        <w:t>бразования на платформе ЦН</w:t>
      </w:r>
      <w:r w:rsidR="009C2990" w:rsidRPr="000865CE">
        <w:rPr>
          <w:rFonts w:ascii="Times New Roman" w:hAnsi="Times New Roman" w:cs="Times New Roman"/>
          <w:sz w:val="24"/>
          <w:szCs w:val="24"/>
        </w:rPr>
        <w:t xml:space="preserve">ППМ </w:t>
      </w:r>
      <w:r w:rsidR="00FD5354" w:rsidRPr="000865CE">
        <w:rPr>
          <w:rFonts w:ascii="Times New Roman" w:hAnsi="Times New Roman" w:cs="Times New Roman"/>
          <w:sz w:val="24"/>
          <w:szCs w:val="24"/>
        </w:rPr>
        <w:t>(центра</w:t>
      </w:r>
      <w:r w:rsidR="009C2990" w:rsidRPr="000865CE">
        <w:rPr>
          <w:rFonts w:ascii="Times New Roman" w:hAnsi="Times New Roman" w:cs="Times New Roman"/>
          <w:sz w:val="24"/>
          <w:szCs w:val="24"/>
        </w:rPr>
        <w:t xml:space="preserve"> непрерывного повышения профессионального мастерства педагогических работников) </w:t>
      </w:r>
      <w:r w:rsidRPr="000865CE">
        <w:rPr>
          <w:rFonts w:ascii="Times New Roman" w:hAnsi="Times New Roman" w:cs="Times New Roman"/>
          <w:sz w:val="24"/>
          <w:szCs w:val="24"/>
        </w:rPr>
        <w:t>по развитию интереса детей к книге, как важному фактору формир</w:t>
      </w:r>
      <w:r w:rsidR="009C2990" w:rsidRPr="000865CE">
        <w:rPr>
          <w:rFonts w:ascii="Times New Roman" w:hAnsi="Times New Roman" w:cs="Times New Roman"/>
          <w:sz w:val="24"/>
          <w:szCs w:val="24"/>
        </w:rPr>
        <w:t xml:space="preserve">ования читательской грамотности </w:t>
      </w:r>
      <w:r w:rsidRPr="000865CE">
        <w:rPr>
          <w:rFonts w:ascii="Times New Roman" w:hAnsi="Times New Roman" w:cs="Times New Roman"/>
          <w:sz w:val="24"/>
          <w:szCs w:val="24"/>
        </w:rPr>
        <w:t>ребенка дошкольного возра</w:t>
      </w:r>
      <w:r w:rsidR="009C2990" w:rsidRPr="000865CE">
        <w:rPr>
          <w:rFonts w:ascii="Times New Roman" w:hAnsi="Times New Roman" w:cs="Times New Roman"/>
          <w:sz w:val="24"/>
          <w:szCs w:val="24"/>
        </w:rPr>
        <w:t xml:space="preserve">ста. </w:t>
      </w:r>
    </w:p>
    <w:p w:rsidR="000865CE" w:rsidRPr="000865CE" w:rsidRDefault="000865CE" w:rsidP="002330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0470A3" wp14:editId="2D61EA0B">
            <wp:extent cx="2128520" cy="3071495"/>
            <wp:effectExtent l="38100" t="38100" r="43180" b="336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20" cy="307163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C2990" w:rsidRDefault="009C2990" w:rsidP="000A067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>Данный материал поможет</w:t>
      </w:r>
      <w:r w:rsidR="0061025D" w:rsidRPr="000865CE">
        <w:rPr>
          <w:rFonts w:ascii="Times New Roman" w:hAnsi="Times New Roman" w:cs="Times New Roman"/>
          <w:sz w:val="24"/>
          <w:szCs w:val="24"/>
        </w:rPr>
        <w:t xml:space="preserve"> педагогу на практике </w:t>
      </w:r>
      <w:r w:rsidRPr="000865CE">
        <w:rPr>
          <w:rFonts w:ascii="Times New Roman" w:hAnsi="Times New Roman" w:cs="Times New Roman"/>
          <w:sz w:val="24"/>
          <w:szCs w:val="24"/>
        </w:rPr>
        <w:t>реал</w:t>
      </w:r>
      <w:r w:rsidR="00FD5354" w:rsidRPr="000865CE">
        <w:rPr>
          <w:rFonts w:ascii="Times New Roman" w:hAnsi="Times New Roman" w:cs="Times New Roman"/>
          <w:sz w:val="24"/>
          <w:szCs w:val="24"/>
        </w:rPr>
        <w:t xml:space="preserve">изовать образовательный потенциал </w:t>
      </w:r>
      <w:r w:rsidRPr="000865CE">
        <w:rPr>
          <w:rFonts w:ascii="Times New Roman" w:hAnsi="Times New Roman" w:cs="Times New Roman"/>
          <w:sz w:val="24"/>
          <w:szCs w:val="24"/>
        </w:rPr>
        <w:t xml:space="preserve">художественной литературы в культурных практиках </w:t>
      </w:r>
      <w:r w:rsidR="00C927D9" w:rsidRPr="000865CE">
        <w:rPr>
          <w:rFonts w:ascii="Times New Roman" w:hAnsi="Times New Roman" w:cs="Times New Roman"/>
          <w:sz w:val="24"/>
          <w:szCs w:val="24"/>
        </w:rPr>
        <w:t>с детьми дошкольного возраста.</w:t>
      </w:r>
      <w:r w:rsidR="00D2037D" w:rsidRPr="000865CE">
        <w:rPr>
          <w:rFonts w:ascii="Times New Roman" w:hAnsi="Times New Roman" w:cs="Times New Roman"/>
          <w:sz w:val="24"/>
          <w:szCs w:val="24"/>
        </w:rPr>
        <w:t xml:space="preserve"> </w:t>
      </w:r>
      <w:r w:rsidR="00C927D9" w:rsidRPr="000865CE">
        <w:rPr>
          <w:rFonts w:ascii="Times New Roman" w:hAnsi="Times New Roman" w:cs="Times New Roman"/>
          <w:sz w:val="24"/>
          <w:szCs w:val="24"/>
        </w:rPr>
        <w:t>А также создать условия</w:t>
      </w:r>
      <w:r w:rsidRPr="000865CE">
        <w:rPr>
          <w:rFonts w:ascii="Times New Roman" w:hAnsi="Times New Roman" w:cs="Times New Roman"/>
          <w:sz w:val="24"/>
          <w:szCs w:val="24"/>
        </w:rPr>
        <w:t xml:space="preserve"> для поддержки инициативы и самостоятельности де</w:t>
      </w:r>
      <w:r w:rsidR="00C927D9" w:rsidRPr="000865CE">
        <w:rPr>
          <w:rFonts w:ascii="Times New Roman" w:hAnsi="Times New Roman" w:cs="Times New Roman"/>
          <w:sz w:val="24"/>
          <w:szCs w:val="24"/>
        </w:rPr>
        <w:t>тей в разных видах деятельности при формировании</w:t>
      </w:r>
      <w:r w:rsidRPr="000865CE">
        <w:rPr>
          <w:rFonts w:ascii="Times New Roman" w:hAnsi="Times New Roman" w:cs="Times New Roman"/>
          <w:sz w:val="24"/>
          <w:szCs w:val="24"/>
        </w:rPr>
        <w:t xml:space="preserve"> круга детского чтения.</w:t>
      </w:r>
    </w:p>
    <w:p w:rsidR="00233003" w:rsidRPr="000865CE" w:rsidRDefault="00233003" w:rsidP="000A06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020C" w:rsidRPr="000865CE" w:rsidRDefault="00D2037D" w:rsidP="000A067F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 xml:space="preserve">В дошкольном возрасте у детей необходимо реализовать важный этап под названием «Учимся любить книгу», на этом этапе важно, чтобы дети систематически узнавали новые интересные детские книги и произведения в рамках образовательной программы. </w:t>
      </w:r>
    </w:p>
    <w:p w:rsidR="005C1644" w:rsidRDefault="00D2037D" w:rsidP="000A067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 xml:space="preserve">Педагог, берёт на себя важную роль и все организационные трудности этого периода: в начале </w:t>
      </w:r>
      <w:r w:rsidR="00A4578D" w:rsidRPr="000865CE">
        <w:rPr>
          <w:rFonts w:ascii="Times New Roman" w:hAnsi="Times New Roman" w:cs="Times New Roman"/>
          <w:sz w:val="24"/>
          <w:szCs w:val="24"/>
        </w:rPr>
        <w:t xml:space="preserve">он отбирает красочные иллюстрации по выбранному художественному произведению, производит подбор фотоархива о биографии автора и </w:t>
      </w:r>
      <w:r w:rsidR="00AC3642" w:rsidRPr="000865CE">
        <w:rPr>
          <w:rFonts w:ascii="Times New Roman" w:hAnsi="Times New Roman" w:cs="Times New Roman"/>
          <w:sz w:val="24"/>
          <w:szCs w:val="24"/>
        </w:rPr>
        <w:t xml:space="preserve">записывает </w:t>
      </w:r>
      <w:r w:rsidR="000865CE">
        <w:rPr>
          <w:rFonts w:ascii="Times New Roman" w:hAnsi="Times New Roman" w:cs="Times New Roman"/>
          <w:sz w:val="24"/>
          <w:szCs w:val="24"/>
        </w:rPr>
        <w:t>содержательный видеоролик</w:t>
      </w:r>
      <w:r w:rsidRPr="000865CE">
        <w:rPr>
          <w:rFonts w:ascii="Times New Roman" w:hAnsi="Times New Roman" w:cs="Times New Roman"/>
          <w:sz w:val="24"/>
          <w:szCs w:val="24"/>
        </w:rPr>
        <w:t xml:space="preserve"> </w:t>
      </w:r>
      <w:r w:rsidR="00AC3642" w:rsidRPr="000865CE">
        <w:rPr>
          <w:rFonts w:ascii="Times New Roman" w:hAnsi="Times New Roman" w:cs="Times New Roman"/>
          <w:sz w:val="24"/>
          <w:szCs w:val="24"/>
        </w:rPr>
        <w:t xml:space="preserve">не более </w:t>
      </w:r>
      <w:r w:rsidR="00E224B7" w:rsidRPr="000865CE">
        <w:rPr>
          <w:rFonts w:ascii="Times New Roman" w:hAnsi="Times New Roman" w:cs="Times New Roman"/>
          <w:sz w:val="24"/>
          <w:szCs w:val="24"/>
        </w:rPr>
        <w:t>3-</w:t>
      </w:r>
      <w:r w:rsidR="00AC3642" w:rsidRPr="000865CE">
        <w:rPr>
          <w:rFonts w:ascii="Times New Roman" w:hAnsi="Times New Roman" w:cs="Times New Roman"/>
          <w:sz w:val="24"/>
          <w:szCs w:val="24"/>
        </w:rPr>
        <w:t xml:space="preserve">5 минут </w:t>
      </w:r>
      <w:r w:rsidR="00973059" w:rsidRPr="000865CE">
        <w:rPr>
          <w:rFonts w:ascii="Times New Roman" w:hAnsi="Times New Roman" w:cs="Times New Roman"/>
          <w:sz w:val="24"/>
          <w:szCs w:val="24"/>
        </w:rPr>
        <w:t>о писателе</w:t>
      </w:r>
      <w:r w:rsidR="00AC3642" w:rsidRPr="000865CE">
        <w:rPr>
          <w:rFonts w:ascii="Times New Roman" w:hAnsi="Times New Roman" w:cs="Times New Roman"/>
          <w:sz w:val="24"/>
          <w:szCs w:val="24"/>
        </w:rPr>
        <w:t>, его творчестве и представляет яркий увлекательный рассказ о произведении с открытым финалом, что непременно заинтересует</w:t>
      </w:r>
      <w:r w:rsidRPr="000865CE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4578D" w:rsidRPr="000865CE">
        <w:rPr>
          <w:rFonts w:ascii="Times New Roman" w:hAnsi="Times New Roman" w:cs="Times New Roman"/>
          <w:sz w:val="24"/>
          <w:szCs w:val="24"/>
        </w:rPr>
        <w:t xml:space="preserve"> и они захотят узнать, что же будет дальше, чем закончиться сказка или рассказ.</w:t>
      </w:r>
      <w:r w:rsidRPr="000865CE">
        <w:rPr>
          <w:rFonts w:ascii="Times New Roman" w:hAnsi="Times New Roman" w:cs="Times New Roman"/>
          <w:sz w:val="24"/>
          <w:szCs w:val="24"/>
        </w:rPr>
        <w:t xml:space="preserve"> </w:t>
      </w:r>
      <w:r w:rsidR="005C1644">
        <w:rPr>
          <w:rFonts w:ascii="Times New Roman" w:hAnsi="Times New Roman" w:cs="Times New Roman"/>
          <w:sz w:val="24"/>
          <w:szCs w:val="24"/>
        </w:rPr>
        <w:t xml:space="preserve">Сылка на видеоролик </w:t>
      </w:r>
      <w:hyperlink r:id="rId6" w:history="1">
        <w:r w:rsidR="005C1644" w:rsidRPr="007024A5">
          <w:rPr>
            <w:rStyle w:val="a5"/>
            <w:rFonts w:ascii="Times New Roman" w:hAnsi="Times New Roman" w:cs="Times New Roman"/>
            <w:sz w:val="24"/>
            <w:szCs w:val="24"/>
          </w:rPr>
          <w:t>https://disk.yandex.ru/i/Z_LoDhQXhR71Dw</w:t>
        </w:r>
      </w:hyperlink>
    </w:p>
    <w:p w:rsidR="005C1644" w:rsidRPr="005C1644" w:rsidRDefault="005C1644" w:rsidP="000A06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65CE" w:rsidRPr="000865CE" w:rsidRDefault="000865CE" w:rsidP="005C16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CCAB43">
            <wp:extent cx="3542920" cy="232552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86" cy="2350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9B2" w:rsidRDefault="00973059" w:rsidP="00CF7284">
      <w:pPr>
        <w:pStyle w:val="a3"/>
        <w:rPr>
          <w:noProof/>
          <w:lang w:eastAsia="ru-RU"/>
        </w:rPr>
      </w:pPr>
      <w:r w:rsidRPr="000865CE">
        <w:rPr>
          <w:rFonts w:ascii="Times New Roman" w:hAnsi="Times New Roman" w:cs="Times New Roman"/>
          <w:sz w:val="24"/>
          <w:szCs w:val="24"/>
        </w:rPr>
        <w:t>После просмотра видеоролика и прочтения произведения необходимо побеседовать с детьми о прочитанном, рассмотреть иллюстрации, и с помощью художественного произведения (на примере рассказа Константина Дмитриевича Ушинского «Четыре желания»)</w:t>
      </w:r>
      <w:r w:rsidR="001759B2" w:rsidRPr="000865CE">
        <w:rPr>
          <w:rFonts w:ascii="Times New Roman" w:hAnsi="Times New Roman" w:cs="Times New Roman"/>
          <w:sz w:val="24"/>
          <w:szCs w:val="24"/>
        </w:rPr>
        <w:t xml:space="preserve"> педагог сможет обогатить</w:t>
      </w:r>
      <w:r w:rsidRPr="000865CE">
        <w:rPr>
          <w:rFonts w:ascii="Times New Roman" w:hAnsi="Times New Roman" w:cs="Times New Roman"/>
          <w:sz w:val="24"/>
          <w:szCs w:val="24"/>
        </w:rPr>
        <w:t xml:space="preserve"> игровое творчество детей</w:t>
      </w:r>
      <w:r w:rsidR="001759B2" w:rsidRPr="000865CE">
        <w:rPr>
          <w:rFonts w:ascii="Times New Roman" w:hAnsi="Times New Roman" w:cs="Times New Roman"/>
          <w:sz w:val="24"/>
          <w:szCs w:val="24"/>
        </w:rPr>
        <w:t xml:space="preserve"> через </w:t>
      </w:r>
      <w:r w:rsidR="00B65F24" w:rsidRPr="000865CE">
        <w:rPr>
          <w:rFonts w:ascii="Times New Roman" w:hAnsi="Times New Roman" w:cs="Times New Roman"/>
          <w:sz w:val="24"/>
          <w:szCs w:val="24"/>
        </w:rPr>
        <w:t xml:space="preserve">предложенные </w:t>
      </w:r>
      <w:r w:rsidR="001759B2" w:rsidRPr="000865CE">
        <w:rPr>
          <w:rFonts w:ascii="Times New Roman" w:hAnsi="Times New Roman" w:cs="Times New Roman"/>
          <w:sz w:val="24"/>
          <w:szCs w:val="24"/>
        </w:rPr>
        <w:t>дидактические развивающие и сюжетные</w:t>
      </w:r>
      <w:r w:rsidR="00B65F24" w:rsidRPr="000865CE">
        <w:rPr>
          <w:rFonts w:ascii="Times New Roman" w:hAnsi="Times New Roman" w:cs="Times New Roman"/>
          <w:sz w:val="24"/>
          <w:szCs w:val="24"/>
        </w:rPr>
        <w:t xml:space="preserve"> игры</w:t>
      </w:r>
      <w:r w:rsidRPr="000865CE">
        <w:rPr>
          <w:rFonts w:ascii="Times New Roman" w:hAnsi="Times New Roman" w:cs="Times New Roman"/>
          <w:sz w:val="24"/>
          <w:szCs w:val="24"/>
        </w:rPr>
        <w:t>, для создания игровой роли ребёнок активизирует свою мысль, припоминая художест</w:t>
      </w:r>
      <w:r w:rsidR="001759B2" w:rsidRPr="000865CE">
        <w:rPr>
          <w:rFonts w:ascii="Times New Roman" w:hAnsi="Times New Roman" w:cs="Times New Roman"/>
          <w:sz w:val="24"/>
          <w:szCs w:val="24"/>
        </w:rPr>
        <w:t>венное произведение, его образы.</w:t>
      </w:r>
      <w:r w:rsidRPr="000865CE">
        <w:rPr>
          <w:rFonts w:ascii="Times New Roman" w:hAnsi="Times New Roman" w:cs="Times New Roman"/>
          <w:sz w:val="24"/>
          <w:szCs w:val="24"/>
        </w:rPr>
        <w:t xml:space="preserve"> </w:t>
      </w:r>
      <w:r w:rsidR="00CF7284">
        <w:rPr>
          <w:noProof/>
          <w:lang w:eastAsia="ru-RU"/>
        </w:rPr>
        <w:t xml:space="preserve">                  </w:t>
      </w:r>
    </w:p>
    <w:p w:rsidR="00CF7284" w:rsidRPr="000865CE" w:rsidRDefault="00CF7284" w:rsidP="00CF72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13F08" wp14:editId="322C0E78">
            <wp:extent cx="2664339" cy="2802255"/>
            <wp:effectExtent l="190500" t="190500" r="193675" b="18859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8"/>
                    <a:stretch/>
                  </pic:blipFill>
                  <pic:spPr>
                    <a:xfrm>
                      <a:off x="0" y="0"/>
                      <a:ext cx="2678982" cy="2817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61E" w:rsidRPr="000865CE" w:rsidRDefault="002C561E" w:rsidP="000A06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5F24" w:rsidRDefault="002C561E" w:rsidP="000A067F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865CE">
        <w:rPr>
          <w:rFonts w:ascii="Times New Roman" w:hAnsi="Times New Roman" w:cs="Times New Roman"/>
          <w:sz w:val="24"/>
          <w:szCs w:val="24"/>
        </w:rPr>
        <w:t>Предлагаю вашему вниманию дидактическую развивающую игру к детскому рассказу К.</w:t>
      </w:r>
      <w:r w:rsidR="00E224B7" w:rsidRPr="000865CE">
        <w:rPr>
          <w:rFonts w:ascii="Times New Roman" w:hAnsi="Times New Roman" w:cs="Times New Roman"/>
          <w:sz w:val="24"/>
          <w:szCs w:val="24"/>
        </w:rPr>
        <w:t xml:space="preserve"> Д. Ушинского «Четыре желания». Э</w:t>
      </w:r>
      <w:r w:rsidRPr="000865CE">
        <w:rPr>
          <w:rFonts w:ascii="Times New Roman" w:hAnsi="Times New Roman" w:cs="Times New Roman"/>
          <w:sz w:val="24"/>
          <w:szCs w:val="24"/>
        </w:rPr>
        <w:t>то серии картинок, фиксирующих обра</w:t>
      </w:r>
      <w:r w:rsidR="000A067F" w:rsidRPr="000865CE">
        <w:rPr>
          <w:rFonts w:ascii="Times New Roman" w:hAnsi="Times New Roman" w:cs="Times New Roman"/>
          <w:sz w:val="24"/>
          <w:szCs w:val="24"/>
        </w:rPr>
        <w:t xml:space="preserve">зы сюжетов рассказа по порядку. Детям предлагается составить рассказ по картинкам, раскладывая их в правильной последовательности. </w:t>
      </w:r>
      <w:r w:rsidRPr="000865CE">
        <w:rPr>
          <w:rFonts w:ascii="Times New Roman" w:hAnsi="Times New Roman" w:cs="Times New Roman"/>
          <w:sz w:val="24"/>
          <w:szCs w:val="24"/>
        </w:rPr>
        <w:t>Игра обеспечивает лучшее усвоение речевого материала служит одним из основных средств развития речи</w:t>
      </w:r>
      <w:r w:rsidR="000A067F" w:rsidRPr="000865CE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0A067F" w:rsidRPr="00D86046">
        <w:rPr>
          <w:rFonts w:ascii="Times New Roman" w:hAnsi="Times New Roman" w:cs="Times New Roman"/>
          <w:b/>
          <w:sz w:val="24"/>
          <w:szCs w:val="24"/>
        </w:rPr>
        <w:t>.</w:t>
      </w:r>
      <w:r w:rsidR="00071E62" w:rsidRPr="00D860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86046" w:rsidRPr="00D860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Ссылка на </w:t>
      </w:r>
      <w:r w:rsidR="00D860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дидактическую </w:t>
      </w:r>
      <w:r w:rsidR="00D86046" w:rsidRPr="00D86046">
        <w:rPr>
          <w:rFonts w:ascii="Times New Roman" w:hAnsi="Times New Roman" w:cs="Times New Roman"/>
          <w:noProof/>
          <w:sz w:val="24"/>
          <w:szCs w:val="24"/>
          <w:lang w:eastAsia="ru-RU"/>
        </w:rPr>
        <w:t>игру</w:t>
      </w:r>
      <w:r w:rsidR="00D860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hyperlink r:id="rId9" w:history="1">
        <w:r w:rsidR="00D86046" w:rsidRPr="00D86046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https://disk.yandex.ru/d/qNGj9WaFq4H0sw</w:t>
        </w:r>
      </w:hyperlink>
    </w:p>
    <w:p w:rsidR="00D86046" w:rsidRPr="000865CE" w:rsidRDefault="00D86046" w:rsidP="000A06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067F" w:rsidRPr="000865CE" w:rsidRDefault="00071E62" w:rsidP="000A067F">
      <w:pPr>
        <w:pStyle w:val="a3"/>
        <w:rPr>
          <w:rFonts w:ascii="Times New Roman" w:hAnsi="Times New Roman" w:cs="Times New Roman"/>
          <w:sz w:val="24"/>
          <w:szCs w:val="24"/>
        </w:rPr>
      </w:pPr>
      <w:r w:rsidRPr="00071E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33575" cy="2362200"/>
            <wp:effectExtent l="190500" t="190500" r="200025" b="190500"/>
            <wp:docPr id="6" name="Рисунок 6" descr="C:\Users\DENIS\Desktop\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esktop\конфере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7388" r="57026" b="11917"/>
                    <a:stretch/>
                  </pic:blipFill>
                  <pic:spPr bwMode="auto">
                    <a:xfrm>
                      <a:off x="0" y="0"/>
                      <a:ext cx="1933644" cy="2362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C4851" wp14:editId="5E740463">
            <wp:extent cx="3086100" cy="2405856"/>
            <wp:effectExtent l="190500" t="190500" r="190500" b="185420"/>
            <wp:docPr id="7" name="Google Shape;165;p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gle Shape;165;p45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l="3725"/>
                    <a:stretch/>
                  </pic:blipFill>
                  <pic:spPr>
                    <a:xfrm>
                      <a:off x="0" y="0"/>
                      <a:ext cx="3159063" cy="2462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67F" w:rsidRDefault="008E2DEA" w:rsidP="000A067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sz w:val="24"/>
          <w:szCs w:val="24"/>
        </w:rPr>
        <w:t>Представляю дидактическую сюжетную игру</w:t>
      </w:r>
      <w:r w:rsidR="000A067F" w:rsidRPr="000865CE">
        <w:rPr>
          <w:rFonts w:ascii="Times New Roman" w:hAnsi="Times New Roman" w:cs="Times New Roman"/>
          <w:sz w:val="24"/>
          <w:szCs w:val="24"/>
        </w:rPr>
        <w:t xml:space="preserve"> </w:t>
      </w:r>
      <w:r w:rsidRPr="000865CE">
        <w:rPr>
          <w:rFonts w:ascii="Times New Roman" w:hAnsi="Times New Roman" w:cs="Times New Roman"/>
          <w:sz w:val="24"/>
          <w:szCs w:val="24"/>
        </w:rPr>
        <w:t>«Митя приглашает поиграть!» по типу гусёк созданную</w:t>
      </w:r>
      <w:r w:rsidR="000A067F" w:rsidRPr="000865CE">
        <w:rPr>
          <w:rFonts w:ascii="Times New Roman" w:hAnsi="Times New Roman" w:cs="Times New Roman"/>
          <w:sz w:val="24"/>
          <w:szCs w:val="24"/>
        </w:rPr>
        <w:t xml:space="preserve"> такж</w:t>
      </w:r>
      <w:r w:rsidRPr="000865CE">
        <w:rPr>
          <w:rFonts w:ascii="Times New Roman" w:hAnsi="Times New Roman" w:cs="Times New Roman"/>
          <w:sz w:val="24"/>
          <w:szCs w:val="24"/>
        </w:rPr>
        <w:t xml:space="preserve">е на основе данного произведения. Здесь ребята вступают в вербальное общение и живое взаимодействие. Игроки действуют за персонажа рассказа, и совместно разыгрывают сюжет игры – становятся участниками приключения. Важный момент, если фишка попадает на кружок белого цвета, игроку нужно ответить на вопрос связанный с сюжетом рассказа, роль взрослого сводится к тому, чтобы объяснить правила игры </w:t>
      </w:r>
      <w:r w:rsidR="009A03D1" w:rsidRPr="000865CE">
        <w:rPr>
          <w:rFonts w:ascii="Times New Roman" w:hAnsi="Times New Roman" w:cs="Times New Roman"/>
          <w:sz w:val="24"/>
          <w:szCs w:val="24"/>
        </w:rPr>
        <w:t xml:space="preserve">или </w:t>
      </w:r>
      <w:r w:rsidRPr="000865CE">
        <w:rPr>
          <w:rFonts w:ascii="Times New Roman" w:hAnsi="Times New Roman" w:cs="Times New Roman"/>
          <w:sz w:val="24"/>
          <w:szCs w:val="24"/>
        </w:rPr>
        <w:t>прочитать детям вопросы</w:t>
      </w:r>
      <w:r w:rsidR="009A03D1" w:rsidRPr="000865CE">
        <w:rPr>
          <w:rFonts w:ascii="Times New Roman" w:hAnsi="Times New Roman" w:cs="Times New Roman"/>
          <w:sz w:val="24"/>
          <w:szCs w:val="24"/>
        </w:rPr>
        <w:t>.</w:t>
      </w:r>
      <w:r w:rsidR="00D86046">
        <w:rPr>
          <w:rFonts w:ascii="Times New Roman" w:hAnsi="Times New Roman" w:cs="Times New Roman"/>
          <w:sz w:val="24"/>
          <w:szCs w:val="24"/>
        </w:rPr>
        <w:t xml:space="preserve"> Ссылка на игру </w:t>
      </w:r>
      <w:hyperlink r:id="rId12" w:history="1">
        <w:r w:rsidR="00D86046" w:rsidRPr="007024A5">
          <w:rPr>
            <w:rStyle w:val="a5"/>
            <w:rFonts w:ascii="Times New Roman" w:hAnsi="Times New Roman" w:cs="Times New Roman"/>
            <w:sz w:val="24"/>
            <w:szCs w:val="24"/>
          </w:rPr>
          <w:t>https://disk.yandex.ru/i/eXg3CBa9YQ_ilg</w:t>
        </w:r>
      </w:hyperlink>
    </w:p>
    <w:p w:rsidR="00CF7284" w:rsidRDefault="00CF7284" w:rsidP="000A06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6046" w:rsidRPr="000865CE" w:rsidRDefault="00D86046" w:rsidP="00ED01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0B1F3" wp14:editId="0111CEAA">
            <wp:extent cx="4397375" cy="2193290"/>
            <wp:effectExtent l="19050" t="19050" r="22225" b="16510"/>
            <wp:docPr id="8" name="Рисунок 2" descr="C:\Users\Белочка\Desktop\Презентация Microsoft PowerPoint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Белочка\Desktop\Презентация Microsoft PowerPoint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193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A03D1" w:rsidRPr="000865CE" w:rsidRDefault="009A03D1" w:rsidP="000A06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0153" w:rsidRDefault="00AE7368" w:rsidP="000A067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65CE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5B7CE1" w:rsidRPr="000865CE">
        <w:rPr>
          <w:rFonts w:ascii="Times New Roman" w:hAnsi="Times New Roman" w:cs="Times New Roman"/>
          <w:bCs/>
          <w:sz w:val="24"/>
          <w:szCs w:val="24"/>
        </w:rPr>
        <w:t>п</w:t>
      </w:r>
      <w:r w:rsidR="009A03D1" w:rsidRPr="000865CE">
        <w:rPr>
          <w:rFonts w:ascii="Times New Roman" w:hAnsi="Times New Roman" w:cs="Times New Roman"/>
          <w:bCs/>
          <w:sz w:val="24"/>
          <w:szCs w:val="24"/>
        </w:rPr>
        <w:t>ознавательно – исследовате</w:t>
      </w:r>
      <w:r w:rsidRPr="000865CE">
        <w:rPr>
          <w:rFonts w:ascii="Times New Roman" w:hAnsi="Times New Roman" w:cs="Times New Roman"/>
          <w:bCs/>
          <w:sz w:val="24"/>
          <w:szCs w:val="24"/>
        </w:rPr>
        <w:t>льской деятельности</w:t>
      </w:r>
      <w:r w:rsidR="00E224B7" w:rsidRPr="000865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7CE1" w:rsidRPr="000865CE">
        <w:rPr>
          <w:rFonts w:ascii="Times New Roman" w:hAnsi="Times New Roman" w:cs="Times New Roman"/>
          <w:bCs/>
          <w:sz w:val="24"/>
          <w:szCs w:val="24"/>
        </w:rPr>
        <w:t>на основе сю</w:t>
      </w:r>
      <w:r w:rsidRPr="000865CE">
        <w:rPr>
          <w:rFonts w:ascii="Times New Roman" w:hAnsi="Times New Roman" w:cs="Times New Roman"/>
          <w:bCs/>
          <w:sz w:val="24"/>
          <w:szCs w:val="24"/>
        </w:rPr>
        <w:t>жета литературного произведения, вы можете создать для детей проблемную ситуацию, взятую из главы или куска произведения, ребята с энтузиазмом и восторгом будут р</w:t>
      </w:r>
      <w:r w:rsidRPr="000865CE">
        <w:rPr>
          <w:rFonts w:ascii="Times New Roman" w:hAnsi="Times New Roman" w:cs="Times New Roman"/>
          <w:sz w:val="24"/>
          <w:szCs w:val="24"/>
        </w:rPr>
        <w:t>азвивать познавательный</w:t>
      </w:r>
      <w:r w:rsidR="009D1DD4" w:rsidRPr="000865CE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9A03D1" w:rsidRPr="000865CE">
        <w:rPr>
          <w:rFonts w:ascii="Times New Roman" w:hAnsi="Times New Roman" w:cs="Times New Roman"/>
          <w:sz w:val="24"/>
          <w:szCs w:val="24"/>
        </w:rPr>
        <w:t xml:space="preserve"> через экспериментальную деятельность, </w:t>
      </w:r>
      <w:r w:rsidRPr="000865CE">
        <w:rPr>
          <w:rFonts w:ascii="Times New Roman" w:hAnsi="Times New Roman" w:cs="Times New Roman"/>
          <w:sz w:val="24"/>
          <w:szCs w:val="24"/>
        </w:rPr>
        <w:t>стремиться</w:t>
      </w:r>
      <w:r w:rsidR="009A03D1" w:rsidRPr="000865CE">
        <w:rPr>
          <w:rFonts w:ascii="Times New Roman" w:hAnsi="Times New Roman" w:cs="Times New Roman"/>
          <w:sz w:val="24"/>
          <w:szCs w:val="24"/>
        </w:rPr>
        <w:t xml:space="preserve"> к самостоя</w:t>
      </w:r>
      <w:r w:rsidR="00F524C5" w:rsidRPr="000865CE">
        <w:rPr>
          <w:rFonts w:ascii="Times New Roman" w:hAnsi="Times New Roman" w:cs="Times New Roman"/>
          <w:sz w:val="24"/>
          <w:szCs w:val="24"/>
        </w:rPr>
        <w:t xml:space="preserve">тельному познанию и размышлению, </w:t>
      </w:r>
      <w:r w:rsidR="0015020C" w:rsidRPr="000865CE">
        <w:rPr>
          <w:rFonts w:ascii="Times New Roman" w:hAnsi="Times New Roman" w:cs="Times New Roman"/>
          <w:sz w:val="24"/>
          <w:szCs w:val="24"/>
        </w:rPr>
        <w:t>формируя читательский</w:t>
      </w:r>
      <w:r w:rsidR="00F524C5" w:rsidRPr="000865CE">
        <w:rPr>
          <w:rFonts w:ascii="Times New Roman" w:hAnsi="Times New Roman" w:cs="Times New Roman"/>
          <w:sz w:val="24"/>
          <w:szCs w:val="24"/>
        </w:rPr>
        <w:t xml:space="preserve"> </w:t>
      </w:r>
      <w:r w:rsidR="0015020C" w:rsidRPr="000865CE">
        <w:rPr>
          <w:rFonts w:ascii="Times New Roman" w:hAnsi="Times New Roman" w:cs="Times New Roman"/>
          <w:sz w:val="24"/>
          <w:szCs w:val="24"/>
        </w:rPr>
        <w:t>интерес</w:t>
      </w:r>
      <w:r w:rsidR="00F524C5" w:rsidRPr="000865CE">
        <w:rPr>
          <w:rFonts w:ascii="Times New Roman" w:hAnsi="Times New Roman" w:cs="Times New Roman"/>
          <w:sz w:val="24"/>
          <w:szCs w:val="24"/>
        </w:rPr>
        <w:t>.</w:t>
      </w:r>
      <w:r w:rsidR="00CF7284">
        <w:rPr>
          <w:rFonts w:ascii="Times New Roman" w:hAnsi="Times New Roman" w:cs="Times New Roman"/>
          <w:sz w:val="24"/>
          <w:szCs w:val="24"/>
        </w:rPr>
        <w:t xml:space="preserve"> </w:t>
      </w:r>
      <w:r w:rsidR="00ED0153">
        <w:rPr>
          <w:rFonts w:ascii="Times New Roman" w:hAnsi="Times New Roman" w:cs="Times New Roman"/>
          <w:sz w:val="24"/>
          <w:szCs w:val="24"/>
        </w:rPr>
        <w:t xml:space="preserve">Ссылка </w:t>
      </w:r>
      <w:hyperlink r:id="rId14" w:history="1">
        <w:r w:rsidR="00ED0153" w:rsidRPr="007024A5">
          <w:rPr>
            <w:rStyle w:val="a5"/>
            <w:rFonts w:ascii="Times New Roman" w:hAnsi="Times New Roman" w:cs="Times New Roman"/>
            <w:sz w:val="24"/>
            <w:szCs w:val="24"/>
          </w:rPr>
          <w:t>https://disk.yandex.ru/i/U5bZ2zgY9iwmpg</w:t>
        </w:r>
      </w:hyperlink>
    </w:p>
    <w:p w:rsidR="001759B2" w:rsidRPr="00ED0153" w:rsidRDefault="00ED0153" w:rsidP="00ED015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708837" wp14:editId="69BD0FCF">
            <wp:extent cx="2596452" cy="1784350"/>
            <wp:effectExtent l="190500" t="190500" r="185420" b="19685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3395" t="6641" r="4696" b="9901"/>
                    <a:stretch/>
                  </pic:blipFill>
                  <pic:spPr>
                    <a:xfrm>
                      <a:off x="0" y="0"/>
                      <a:ext cx="2613967" cy="1796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1B6606" wp14:editId="1097BE74">
            <wp:extent cx="1876324" cy="1852372"/>
            <wp:effectExtent l="190500" t="190500" r="181610" b="18605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9" t="6061" r="22121" b="10971"/>
                    <a:stretch/>
                  </pic:blipFill>
                  <pic:spPr>
                    <a:xfrm>
                      <a:off x="0" y="0"/>
                      <a:ext cx="1896870" cy="1872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020C" w:rsidRDefault="0015020C" w:rsidP="00ED0153">
      <w:pPr>
        <w:pStyle w:val="a3"/>
        <w:rPr>
          <w:noProof/>
          <w:lang w:eastAsia="ru-RU"/>
        </w:rPr>
      </w:pPr>
      <w:r w:rsidRPr="00ED0153">
        <w:rPr>
          <w:rFonts w:ascii="Times New Roman" w:hAnsi="Times New Roman" w:cs="Times New Roman"/>
          <w:sz w:val="24"/>
          <w:szCs w:val="24"/>
        </w:rPr>
        <w:t>С помощью сюжета художественного произведения педагог может создать условия и привлечь воспитанни</w:t>
      </w:r>
      <w:r w:rsidR="000D180E" w:rsidRPr="00ED0153">
        <w:rPr>
          <w:rFonts w:ascii="Times New Roman" w:hAnsi="Times New Roman" w:cs="Times New Roman"/>
          <w:sz w:val="24"/>
          <w:szCs w:val="24"/>
        </w:rPr>
        <w:t>к</w:t>
      </w:r>
      <w:r w:rsidR="00233003">
        <w:rPr>
          <w:rFonts w:ascii="Times New Roman" w:hAnsi="Times New Roman" w:cs="Times New Roman"/>
          <w:sz w:val="24"/>
          <w:szCs w:val="24"/>
        </w:rPr>
        <w:t xml:space="preserve">ов в продуктивную деятельность. </w:t>
      </w:r>
      <w:proofErr w:type="gramStart"/>
      <w:r w:rsidR="0023300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233003">
        <w:rPr>
          <w:rFonts w:ascii="Times New Roman" w:hAnsi="Times New Roman" w:cs="Times New Roman"/>
          <w:sz w:val="24"/>
          <w:szCs w:val="24"/>
        </w:rPr>
        <w:t>: в рассказе К. Д. Ушинского «Четыре желания» герой м</w:t>
      </w:r>
      <w:r w:rsidR="000D180E" w:rsidRPr="00ED0153">
        <w:rPr>
          <w:rFonts w:ascii="Times New Roman" w:hAnsi="Times New Roman" w:cs="Times New Roman"/>
          <w:sz w:val="24"/>
          <w:szCs w:val="24"/>
        </w:rPr>
        <w:t>альчик Митя любил все времена года, а осенью взрослым помогал в саду собирать яблоки, я предложила ребятам создать макет яблони в разное время года. Здесь дошкольники могут сделать все своими руками включая свою самостоятельность</w:t>
      </w:r>
      <w:r w:rsidR="00ED0153">
        <w:rPr>
          <w:rFonts w:ascii="Times New Roman" w:hAnsi="Times New Roman" w:cs="Times New Roman"/>
          <w:sz w:val="24"/>
          <w:szCs w:val="24"/>
        </w:rPr>
        <w:t xml:space="preserve">, свободу творчества и фантазию. Ссылка </w:t>
      </w:r>
      <w:hyperlink r:id="rId17" w:history="1">
        <w:r w:rsidR="00ED0153" w:rsidRPr="007024A5">
          <w:rPr>
            <w:rStyle w:val="a5"/>
            <w:rFonts w:ascii="Times New Roman" w:hAnsi="Times New Roman" w:cs="Times New Roman"/>
            <w:sz w:val="24"/>
            <w:szCs w:val="24"/>
          </w:rPr>
          <w:t>https://disk.yandex.ru/i/G9U2In_YpiozwA</w:t>
        </w:r>
      </w:hyperlink>
      <w:r w:rsidR="00003EAD">
        <w:rPr>
          <w:noProof/>
          <w:lang w:eastAsia="ru-RU"/>
        </w:rPr>
        <w:t xml:space="preserve"> </w:t>
      </w:r>
    </w:p>
    <w:p w:rsidR="00ED0153" w:rsidRPr="00ED0153" w:rsidRDefault="00003EAD" w:rsidP="00ED01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457813" wp14:editId="77AE49B8">
            <wp:extent cx="1095375" cy="1468374"/>
            <wp:effectExtent l="152400" t="171450" r="161925" b="151130"/>
            <wp:docPr id="12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593" cy="1475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E0832" wp14:editId="0C497A5E">
            <wp:extent cx="1019175" cy="1438796"/>
            <wp:effectExtent l="171450" t="171450" r="161925" b="161925"/>
            <wp:docPr id="13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699" cy="154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D1EF95" wp14:editId="78D7FCCC">
            <wp:extent cx="1095375" cy="1485374"/>
            <wp:effectExtent l="171450" t="171450" r="161925" b="153035"/>
            <wp:docPr id="14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18" cy="1510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2A0AF4" wp14:editId="330FF266">
            <wp:extent cx="1095375" cy="1494155"/>
            <wp:effectExtent l="152400" t="171450" r="180975" b="144145"/>
            <wp:docPr id="15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56" cy="1538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12C3" w:rsidRPr="00ED0153" w:rsidRDefault="001B12C3" w:rsidP="00ED01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D01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 и задача</w:t>
      </w:r>
      <w:r w:rsidRPr="00ED0153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педагога - приобщить ребенка к книге, развить читательский интерес и эмоциональную отзывчивость на художественное произведение. В дошкольном возрасте ведущая деятельность - игровая, совместив дидактические игры, видеоролик, познавательно-исследовательскую и продуктивную деятельности с литературным художественным произведением получиться увлекательное развивающее пособие, которое пригод</w:t>
      </w:r>
      <w:r w:rsidR="00003EAD">
        <w:rPr>
          <w:rFonts w:ascii="Times New Roman" w:hAnsi="Times New Roman" w:cs="Times New Roman"/>
          <w:sz w:val="24"/>
          <w:szCs w:val="24"/>
          <w:lang w:eastAsia="ru-RU"/>
        </w:rPr>
        <w:t>ится в своей практике педагогам. Желаю творческих успехов!</w:t>
      </w:r>
    </w:p>
    <w:p w:rsidR="001B12C3" w:rsidRDefault="001B12C3" w:rsidP="00973059">
      <w:pPr>
        <w:rPr>
          <w:rFonts w:ascii="Segoe UI" w:hAnsi="Segoe UI" w:cs="Segoe UI"/>
          <w:color w:val="010101"/>
          <w:shd w:val="clear" w:color="auto" w:fill="F9FAFA"/>
        </w:rPr>
      </w:pPr>
    </w:p>
    <w:p w:rsidR="00E56775" w:rsidRPr="009C2990" w:rsidRDefault="00E56775" w:rsidP="00C927D9">
      <w:pPr>
        <w:pStyle w:val="a3"/>
        <w:rPr>
          <w:lang w:eastAsia="ru-RU"/>
        </w:rPr>
      </w:pPr>
    </w:p>
    <w:p w:rsidR="0061025D" w:rsidRPr="0061025D" w:rsidRDefault="0061025D" w:rsidP="0061025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D05854" w:rsidRDefault="00D05854"/>
    <w:sectPr w:rsidR="00D05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C2D0A"/>
    <w:multiLevelType w:val="multilevel"/>
    <w:tmpl w:val="109E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573A74"/>
    <w:multiLevelType w:val="multilevel"/>
    <w:tmpl w:val="6BD2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4CA"/>
    <w:rsid w:val="00003EAD"/>
    <w:rsid w:val="00071E62"/>
    <w:rsid w:val="000865CE"/>
    <w:rsid w:val="000A067F"/>
    <w:rsid w:val="000D180E"/>
    <w:rsid w:val="000F04CA"/>
    <w:rsid w:val="0015020C"/>
    <w:rsid w:val="001759B2"/>
    <w:rsid w:val="001B12C3"/>
    <w:rsid w:val="00233003"/>
    <w:rsid w:val="002C561E"/>
    <w:rsid w:val="005B7CE1"/>
    <w:rsid w:val="005C1644"/>
    <w:rsid w:val="0061025D"/>
    <w:rsid w:val="00610473"/>
    <w:rsid w:val="008E2DEA"/>
    <w:rsid w:val="00973059"/>
    <w:rsid w:val="009A03D1"/>
    <w:rsid w:val="009C2990"/>
    <w:rsid w:val="009D1DD4"/>
    <w:rsid w:val="00A4578D"/>
    <w:rsid w:val="00A86161"/>
    <w:rsid w:val="00AC3642"/>
    <w:rsid w:val="00AE7368"/>
    <w:rsid w:val="00B65F24"/>
    <w:rsid w:val="00C927D9"/>
    <w:rsid w:val="00CF7284"/>
    <w:rsid w:val="00D05854"/>
    <w:rsid w:val="00D2037D"/>
    <w:rsid w:val="00D86046"/>
    <w:rsid w:val="00E224B7"/>
    <w:rsid w:val="00E56775"/>
    <w:rsid w:val="00ED0153"/>
    <w:rsid w:val="00F524C5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E0FEB-DF4A-48AD-864B-A17770BE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27D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C561E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5C16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hyperlink" Target="https://disk.yandex.ru/i/eXg3CBa9YQ_ilg" TargetMode="External"/><Relationship Id="rId17" Type="http://schemas.openxmlformats.org/officeDocument/2006/relationships/hyperlink" Target="https://disk.yandex.ru/i/G9U2In_Ypiozw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disk.yandex.ru/i/Z_LoDhQXhR71Dw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qNGj9WaFq4H0sw" TargetMode="External"/><Relationship Id="rId14" Type="http://schemas.openxmlformats.org/officeDocument/2006/relationships/hyperlink" Target="https://disk.yandex.ru/i/U5bZ2zgY9iwm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dcterms:created xsi:type="dcterms:W3CDTF">2024-01-21T09:52:00Z</dcterms:created>
  <dcterms:modified xsi:type="dcterms:W3CDTF">2024-04-06T15:00:00Z</dcterms:modified>
</cp:coreProperties>
</file>